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603B" w14:textId="4C9F07E1" w:rsidR="00BA4F1C" w:rsidRPr="00BA4F1C" w:rsidRDefault="00BA4F1C" w:rsidP="00BA4F1C">
      <w:pPr>
        <w:rPr>
          <w:b/>
        </w:rPr>
      </w:pPr>
      <w:r w:rsidRPr="00BA4F1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5C0BF" wp14:editId="674824D8">
                <wp:simplePos x="0" y="0"/>
                <wp:positionH relativeFrom="column">
                  <wp:posOffset>43180</wp:posOffset>
                </wp:positionH>
                <wp:positionV relativeFrom="paragraph">
                  <wp:posOffset>581025</wp:posOffset>
                </wp:positionV>
                <wp:extent cx="5829300" cy="8253730"/>
                <wp:effectExtent l="14605" t="9525" r="13970" b="23495"/>
                <wp:wrapNone/>
                <wp:docPr id="386543622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253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D36254" w14:textId="77777777" w:rsidR="00BA4F1C" w:rsidRDefault="00BA4F1C" w:rsidP="00BA4F1C"/>
                          <w:p w14:paraId="6F702241" w14:textId="77777777" w:rsidR="00BA4F1C" w:rsidRDefault="00BA4F1C" w:rsidP="00BA4F1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4"/>
                                <w:szCs w:val="44"/>
                              </w:rPr>
                              <w:t>MATEŘSKÁ ŠKOLA ŠAFAŘÍKOVA</w:t>
                            </w:r>
                          </w:p>
                          <w:p w14:paraId="3BDF18F1" w14:textId="77777777" w:rsidR="00BA4F1C" w:rsidRDefault="00BA4F1C" w:rsidP="00BA4F1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PROPOJUJEME VŠECHNY VZDĚLÁVACÍ OBLASTI S MODERNÍMI TECHNOLOGIEMI A BADATELSTVÍM</w:t>
                            </w:r>
                          </w:p>
                          <w:p w14:paraId="78CC9CCE" w14:textId="78E034BA" w:rsidR="00BA4F1C" w:rsidRDefault="00BA4F1C" w:rsidP="00BA4F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00D0582D" wp14:editId="1D3AEE99">
                                  <wp:extent cx="5314950" cy="4105275"/>
                                  <wp:effectExtent l="0" t="0" r="0" b="0"/>
                                  <wp:docPr id="233476040" name="Obrázek 3" descr="C:\Users\Bell\AppData\Local\Packages\Microsoft.Windows.Photos_8wekyb3d8bbwe\TempState\ShareServiceTempFolder\ChatGPT Image 13. 4. 2025 10_05_02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 8" descr="C:\Users\Bell\AppData\Local\Packages\Microsoft.Windows.Photos_8wekyb3d8bbwe\TempState\ShareServiceTempFolder\ChatGPT Image 13. 4. 2025 10_05_02.jpe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23153" b="253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8125" cy="410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88112" w14:textId="77777777" w:rsidR="00BA4F1C" w:rsidRDefault="00BA4F1C" w:rsidP="00BA4F1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Příklady projektových aktivit:</w:t>
                            </w:r>
                          </w:p>
                          <w:p w14:paraId="476C81A8" w14:textId="77777777" w:rsidR="00BA4F1C" w:rsidRDefault="00BA4F1C" w:rsidP="00BA4F1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Malí vědci v akci</w:t>
                            </w:r>
                          </w:p>
                          <w:p w14:paraId="28B6D603" w14:textId="77777777" w:rsidR="00BA4F1C" w:rsidRDefault="00BA4F1C" w:rsidP="00BA4F1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Můj svět objektivem</w:t>
                            </w:r>
                          </w:p>
                          <w:p w14:paraId="093CEB9D" w14:textId="77777777" w:rsidR="00BA4F1C" w:rsidRDefault="00BA4F1C" w:rsidP="00BA4F1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Programujeme s roboty</w:t>
                            </w:r>
                          </w:p>
                          <w:p w14:paraId="01279432" w14:textId="77777777" w:rsidR="00BA4F1C" w:rsidRDefault="00BA4F1C" w:rsidP="00BA4F1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Kyberpohádky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 digitální hrdinové</w:t>
                            </w:r>
                          </w:p>
                          <w:p w14:paraId="666CF171" w14:textId="77777777" w:rsidR="00BA4F1C" w:rsidRDefault="00BA4F1C" w:rsidP="00BA4F1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Od semínka po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plod - badatelská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zahrádka</w:t>
                            </w:r>
                          </w:p>
                          <w:p w14:paraId="7C776D7D" w14:textId="77777777" w:rsidR="00BA4F1C" w:rsidRDefault="00BA4F1C" w:rsidP="00BA4F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5C0B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.4pt;margin-top:45.75pt;width:459pt;height:6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lkyQIAAEEGAAAOAAAAZHJzL2Uyb0RvYy54bWysVF1v2yAUfZ+0/4B4X+04SZNYdaquXadJ&#10;3YfUTXsmgG00DAxInPbX7wKOa63VNE3zgwUXOPec+3VxeewkOnDrhFYVnp3lGHFFNROqqfC3r7dv&#10;1hg5TxQjUite4Qfu8OX29auL3pS80K2WjFsEIMqVvalw670ps8zRlnfEnWnDFRzW2nbEw9Y2GbOk&#10;B/ROZkWen2e9tsxYTblzYL1Jh3gb8euaU/+5rh33SFYYuPn4t/G/C/9se0HKxhLTCjrQIP/AoiNC&#10;gdMR6oZ4gvZWPIPqBLXa6dqfUd1luq4F5VEDqJnlv6m5b4nhUQsEx5kxTO7/wdJPh3vzxSJ/fKuP&#10;kMAowpk7TX84pPR1S1TDr6zVfcsJA8ezELKsN64cnoZQu9IFkF3/UTNIMtl7HYGOte1CVEAnAnRI&#10;wMMYdH70iIJxuS428xyOKJyti+V8NY9pyUh5em6s8++57lBYVNhCViM8Odw5H+iQ8nRlyAG7FVIi&#10;q/134dsYxuA3Hjp4kxbIaBCUzLHg+LW06ECgVKRPkZD7DiQl2ywPX6oYsENdJfuJ7QgRCTVu6mR4&#10;G0zjtfSaUMrVC94WLzs7P5lB84g0OgRjc9InhUKQPAhwhIIAO0okZ6cUxlqNcQqspEI9nBQrUBhZ&#10;ainGw9HRnymP3ABuEp9RyTPKbuqkEx4mgRQdVEEQOUQ6lN07xWKfeiJkWgOUVIEnjz0+pFTvAeK+&#10;ZT1iIhRKsZ5vYP4wAQ0/X+fn+WaFEZENTCrqLX6xPv5S6/KJ4VTrQJpI05IUrPHiM/Uj25i+iZDY&#10;XaGhUmv54+4I8kOX7TR7gD6Dug51G+YuLFptHzHqYYZV2P3cE8sxkh8UlPZmtljANR83i+WqgI2d&#10;nuymJ0RRgKqwhxjF5bVPg3JvrGha8JR6Qukr6O9axM57YgUqwgbmVCrHNFPDIJzu462nyb/9BQAA&#10;//8DAFBLAwQUAAYACAAAACEAIJls7N4AAAAJAQAADwAAAGRycy9kb3ducmV2LnhtbEyPwU7DMBBE&#10;70j8g7VI3KiTtlQkxKlIBBKcKgoHjm68JBHxOordOPw9ywmOszOaeVvsFzuIGSffO1KQrhIQSI0z&#10;PbUK3t+ebu5A+KDJ6MERKvhGD/vy8qLQuXGRXnE+hlZwCflcK+hCGHMpfdOh1X7lRiT2Pt1kdWA5&#10;tdJMOnK5HeQ6SXbS6p54odMj1h02X8ezVTDHl7hUdTg8ZrEeK125j8P2Wanrq+XhHkTAJfyF4Ref&#10;0aFkppM7k/FiULBj8KAgS29BsJ2tt3w4cW6TpRuQZSH/f1D+AAAA//8DAFBLAQItABQABgAIAAAA&#10;IQC2gziS/gAAAOEBAAATAAAAAAAAAAAAAAAAAAAAAABbQ29udGVudF9UeXBlc10ueG1sUEsBAi0A&#10;FAAGAAgAAAAhADj9If/WAAAAlAEAAAsAAAAAAAAAAAAAAAAALwEAAF9yZWxzLy5yZWxzUEsBAi0A&#10;FAAGAAgAAAAhAHE86WTJAgAAQQYAAA4AAAAAAAAAAAAAAAAALgIAAGRycy9lMm9Eb2MueG1sUEsB&#10;Ai0AFAAGAAgAAAAhACCZbOzeAAAACQEAAA8AAAAAAAAAAAAAAAAAIwUAAGRycy9kb3ducmV2Lnht&#10;bFBLBQYAAAAABAAEAPMAAAAuBgAAAAA=&#10;" fillcolor="white [3201]" strokecolor="#8eaadb [1940]" strokeweight="1pt">
                <v:fill color2="#b4c6e7 [1300]" focus="100%" type="gradient"/>
                <v:shadow on="t" color="#1f3763 [1604]" opacity=".5" offset="1pt"/>
                <v:textbox>
                  <w:txbxContent>
                    <w:p w14:paraId="53D36254" w14:textId="77777777" w:rsidR="00BA4F1C" w:rsidRDefault="00BA4F1C" w:rsidP="00BA4F1C"/>
                    <w:p w14:paraId="6F702241" w14:textId="77777777" w:rsidR="00BA4F1C" w:rsidRDefault="00BA4F1C" w:rsidP="00BA4F1C">
                      <w:pPr>
                        <w:jc w:val="center"/>
                        <w:rPr>
                          <w:rFonts w:cstheme="minorHAnsi"/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4"/>
                          <w:szCs w:val="44"/>
                        </w:rPr>
                        <w:t>MATEŘSKÁ ŠKOLA ŠAFAŘÍKOVA</w:t>
                      </w:r>
                    </w:p>
                    <w:p w14:paraId="3BDF18F1" w14:textId="77777777" w:rsidR="00BA4F1C" w:rsidRDefault="00BA4F1C" w:rsidP="00BA4F1C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PROPOJUJEME VŠECHNY VZDĚLÁVACÍ OBLASTI S MODERNÍMI TECHNOLOGIEMI A BADATELSTVÍM</w:t>
                      </w:r>
                    </w:p>
                    <w:p w14:paraId="78CC9CCE" w14:textId="78E034BA" w:rsidR="00BA4F1C" w:rsidRDefault="00BA4F1C" w:rsidP="00BA4F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00D0582D" wp14:editId="1D3AEE99">
                            <wp:extent cx="5314950" cy="4105275"/>
                            <wp:effectExtent l="0" t="0" r="0" b="0"/>
                            <wp:docPr id="233476040" name="Obrázek 3" descr="C:\Users\Bell\AppData\Local\Packages\Microsoft.Windows.Photos_8wekyb3d8bbwe\TempState\ShareServiceTempFolder\ChatGPT Image 13. 4. 2025 10_05_02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 8" descr="C:\Users\Bell\AppData\Local\Packages\Microsoft.Windows.Photos_8wekyb3d8bbwe\TempState\ShareServiceTempFolder\ChatGPT Image 13. 4. 2025 10_05_02.jpe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23153" b="253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8125" cy="4105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88112" w14:textId="77777777" w:rsidR="00BA4F1C" w:rsidRDefault="00BA4F1C" w:rsidP="00BA4F1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Příklady projektových aktivit:</w:t>
                      </w:r>
                    </w:p>
                    <w:p w14:paraId="476C81A8" w14:textId="77777777" w:rsidR="00BA4F1C" w:rsidRDefault="00BA4F1C" w:rsidP="00BA4F1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Malí vědci v akci</w:t>
                      </w:r>
                    </w:p>
                    <w:p w14:paraId="28B6D603" w14:textId="77777777" w:rsidR="00BA4F1C" w:rsidRDefault="00BA4F1C" w:rsidP="00BA4F1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Můj svět objektivem</w:t>
                      </w:r>
                    </w:p>
                    <w:p w14:paraId="093CEB9D" w14:textId="77777777" w:rsidR="00BA4F1C" w:rsidRDefault="00BA4F1C" w:rsidP="00BA4F1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Programujeme s roboty</w:t>
                      </w:r>
                    </w:p>
                    <w:p w14:paraId="01279432" w14:textId="77777777" w:rsidR="00BA4F1C" w:rsidRDefault="00BA4F1C" w:rsidP="00BA4F1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Kyberpohádky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a digitální hrdinové</w:t>
                      </w:r>
                    </w:p>
                    <w:p w14:paraId="666CF171" w14:textId="77777777" w:rsidR="00BA4F1C" w:rsidRDefault="00BA4F1C" w:rsidP="00BA4F1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Od semínka po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plod - badatelská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zahrádka</w:t>
                      </w:r>
                    </w:p>
                    <w:p w14:paraId="7C776D7D" w14:textId="77777777" w:rsidR="00BA4F1C" w:rsidRDefault="00BA4F1C" w:rsidP="00BA4F1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D909C" w14:textId="101E106C" w:rsidR="00BA4F1C" w:rsidRPr="00BA4F1C" w:rsidRDefault="00BA4F1C">
      <w:pPr>
        <w:rPr>
          <w:b/>
        </w:rPr>
      </w:pPr>
    </w:p>
    <w:sectPr w:rsidR="00BA4F1C" w:rsidRPr="00BA4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815"/>
    <w:multiLevelType w:val="hybridMultilevel"/>
    <w:tmpl w:val="38BE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5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1C"/>
    <w:rsid w:val="00572CD1"/>
    <w:rsid w:val="00B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4123"/>
  <w15:chartTrackingRefBased/>
  <w15:docId w15:val="{7F2430E0-64F3-4FDB-8850-72553C5A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F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F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F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F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F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F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4F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F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4F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F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Vorlíčková</dc:creator>
  <cp:keywords/>
  <dc:description/>
  <cp:lastModifiedBy>Hana Vorlíčková</cp:lastModifiedBy>
  <cp:revision>1</cp:revision>
  <dcterms:created xsi:type="dcterms:W3CDTF">2025-09-05T08:56:00Z</dcterms:created>
  <dcterms:modified xsi:type="dcterms:W3CDTF">2025-09-05T08:58:00Z</dcterms:modified>
</cp:coreProperties>
</file>